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B6" w:rsidRPr="00355FB6" w:rsidRDefault="00007DB7" w:rsidP="00355FB6">
      <w:pPr>
        <w:pStyle w:val="NoSpacing"/>
        <w:ind w:left="-720" w:right="-720"/>
        <w:rPr>
          <w:rFonts w:ascii="Arial Narrow" w:eastAsia="Times New Roman" w:hAnsi="Arial Narrow" w:cs="Times New Roman"/>
          <w:color w:val="A77C46"/>
          <w:kern w:val="36"/>
          <w:sz w:val="24"/>
          <w:szCs w:val="24"/>
        </w:rPr>
      </w:pPr>
      <w:r>
        <w:rPr>
          <w:rFonts w:ascii="Arial Narrow" w:eastAsia="Times New Roman" w:hAnsi="Arial Narrow" w:cs="Times New Roman"/>
          <w:kern w:val="36"/>
          <w:sz w:val="24"/>
          <w:szCs w:val="24"/>
        </w:rPr>
        <w:t>Chapter 10</w:t>
      </w:r>
      <w:bookmarkStart w:id="0" w:name="_GoBack"/>
      <w:bookmarkEnd w:id="0"/>
      <w:r w:rsidR="00355FB6" w:rsidRPr="00355FB6">
        <w:rPr>
          <w:rFonts w:ascii="Arial Narrow" w:eastAsia="Times New Roman" w:hAnsi="Arial Narrow" w:cs="Times New Roman"/>
          <w:kern w:val="36"/>
          <w:sz w:val="24"/>
          <w:szCs w:val="24"/>
        </w:rPr>
        <w:t>:</w:t>
      </w:r>
      <w:r w:rsidR="00355FB6" w:rsidRPr="00355FB6">
        <w:rPr>
          <w:rFonts w:ascii="Arial Narrow" w:eastAsia="Times New Roman" w:hAnsi="Arial Narrow" w:cs="Times New Roman"/>
          <w:color w:val="A77C46"/>
          <w:kern w:val="36"/>
          <w:sz w:val="24"/>
          <w:szCs w:val="24"/>
        </w:rPr>
        <w:t xml:space="preserve"> </w:t>
      </w:r>
      <w:r w:rsidR="00355FB6" w:rsidRPr="00355FB6">
        <w:rPr>
          <w:rStyle w:val="leftnavtitle1"/>
          <w:rFonts w:ascii="Arial Narrow" w:hAnsi="Arial Narrow"/>
          <w:sz w:val="24"/>
          <w:szCs w:val="24"/>
        </w:rPr>
        <w:t>Civilization in Eastern Europe: Byzantium and Orthodox Europe</w:t>
      </w:r>
    </w:p>
    <w:p w:rsidR="00355FB6" w:rsidRPr="00355FB6" w:rsidRDefault="00355FB6" w:rsidP="00355FB6">
      <w:pPr>
        <w:pStyle w:val="NoSpacing"/>
        <w:ind w:left="-720" w:right="-720"/>
        <w:rPr>
          <w:rFonts w:ascii="Arial Narrow" w:eastAsia="Times New Roman" w:hAnsi="Arial Narrow" w:cs="Times New Roman"/>
          <w:sz w:val="24"/>
          <w:szCs w:val="24"/>
        </w:rPr>
      </w:pPr>
    </w:p>
    <w:p w:rsidR="00EC0A30" w:rsidRP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sz w:val="24"/>
          <w:szCs w:val="24"/>
        </w:rPr>
        <w:t xml:space="preserve">In addition to the great civilizations of Asia and North Africa forming during the postclassical period, two related major civilizations formed in Europe. The Byzantine Empire, in western Asia and southeastern Europe, expanded into eastern Europe. The other was defined by the influence of Catholicism in western and central Europe. The Byzantine Empire, with territory in the Balkans, the Middle East, and the eastern Mediterranean, maintained very high levels of political, economic, and cultural life between 500 and 1450 C.E. The empire continued many Roman patterns and spread its Orthodox Christian civilization through most of eastern Europe, Belarus, Ukraine, and Russia. Catholic Christianity, without an imperial center, spread in western Europe. Two separate civilizations emerged from the differing Christian influences. </w:t>
      </w:r>
    </w:p>
    <w:p w:rsid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b/>
          <w:sz w:val="24"/>
          <w:szCs w:val="24"/>
        </w:rPr>
        <w:t>The Byzantine Empire.</w:t>
      </w:r>
      <w:r w:rsidRPr="00355FB6">
        <w:rPr>
          <w:rFonts w:ascii="Arial Narrow" w:eastAsia="Times New Roman" w:hAnsi="Arial Narrow" w:cs="Times New Roman"/>
          <w:sz w:val="24"/>
          <w:szCs w:val="24"/>
        </w:rPr>
        <w:t xml:space="preserve"> </w:t>
      </w:r>
    </w:p>
    <w:p w:rsidR="00EC0A30" w:rsidRP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sz w:val="24"/>
          <w:szCs w:val="24"/>
        </w:rPr>
        <w:t xml:space="preserve">The Byzantine Empire, once part of the greater Roman Empire, continued flourishing from an eastern Mediterranean base after Roman decline. Although it inherited and continued some of Rome’s patterns, the eastern Mediterranean state developed its own form of civilization. </w:t>
      </w:r>
    </w:p>
    <w:p w:rsid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b/>
          <w:sz w:val="24"/>
          <w:szCs w:val="24"/>
        </w:rPr>
        <w:t>The Origins of the Empire.</w:t>
      </w:r>
      <w:r w:rsidRPr="00355FB6">
        <w:rPr>
          <w:rFonts w:ascii="Arial Narrow" w:eastAsia="Times New Roman" w:hAnsi="Arial Narrow" w:cs="Times New Roman"/>
          <w:sz w:val="24"/>
          <w:szCs w:val="24"/>
        </w:rPr>
        <w:t xml:space="preserve"> </w:t>
      </w:r>
    </w:p>
    <w:p w:rsidR="00EC0A30" w:rsidRP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sz w:val="24"/>
          <w:szCs w:val="24"/>
        </w:rPr>
        <w:t xml:space="preserve">Emperor Constantine in the fourth century C.E. established a capital at Constantinople. Separate emperors ruled from it even before Rome fell. Although Latin served for a time as the court language, Greek became the official tongue after the sixth century. The empire benefited from the high level of civilization in the former Hellenistic world and from the region's prosperous commerce. It held off barbarian invaders and developed a trained civilian bureaucracy. </w:t>
      </w:r>
    </w:p>
    <w:p w:rsid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b/>
          <w:sz w:val="24"/>
          <w:szCs w:val="24"/>
        </w:rPr>
        <w:t>Justinian's Achievements.</w:t>
      </w:r>
      <w:r w:rsidRPr="00355FB6">
        <w:rPr>
          <w:rFonts w:ascii="Arial Narrow" w:eastAsia="Times New Roman" w:hAnsi="Arial Narrow" w:cs="Times New Roman"/>
          <w:sz w:val="24"/>
          <w:szCs w:val="24"/>
        </w:rPr>
        <w:t xml:space="preserve"> </w:t>
      </w:r>
    </w:p>
    <w:p w:rsidR="00EC0A30" w:rsidRP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sz w:val="24"/>
          <w:szCs w:val="24"/>
        </w:rPr>
        <w:t xml:space="preserve">In the sixth century, Justinian, with a secure base in the east, attempted to reconquer Western territory but without lasting success. The military efforts weakened the empire as Slavs and Persians attacked frontiers, and they also created serious financial pressures. Justinian rebuilt Constantinople in classical style; among the architectural achievements was the huge church of Hagia Sophia. His codification of Roman law reduced legal confusion in the empire. The code later spread Roman legal concepts throughout Europe. </w:t>
      </w:r>
    </w:p>
    <w:p w:rsid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b/>
          <w:sz w:val="24"/>
          <w:szCs w:val="24"/>
        </w:rPr>
        <w:t>Arab Pressure and the Empire's Defenses.</w:t>
      </w:r>
      <w:r w:rsidRPr="00355FB6">
        <w:rPr>
          <w:rFonts w:ascii="Arial Narrow" w:eastAsia="Times New Roman" w:hAnsi="Arial Narrow" w:cs="Times New Roman"/>
          <w:sz w:val="24"/>
          <w:szCs w:val="24"/>
        </w:rPr>
        <w:t xml:space="preserve"> </w:t>
      </w:r>
    </w:p>
    <w:p w:rsidR="00EC0A30" w:rsidRP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sz w:val="24"/>
          <w:szCs w:val="24"/>
        </w:rPr>
        <w:t xml:space="preserve">Justinian's successors concentrated on the defense of their Eastern territories. The empire henceforth centered in the Balkans and western and central Turkey, a location blending a rich Hellenistic culture with Christianity. The revived empire withstood the seventh century advance of Arab Muslims, although important regions were lost along the eastern Mediterranean and the northern Middle Eastern heartland. The wars and the permanent Muslim threat had significant cultural and commercial influences. The free rural population, the provider of military recruits and taxes, was weakened. Aristocratic estates grew larger, and aristocratic generals became stronger. The empire's fortunes fluctuated as it resisted pressures from the Arabs and Slavic kingdoms. Bulgaria was a strong rival, but Basil II defeated and conquered it in the eleventh century. At the close of the tenth century, the Byzantine emperor may have been the strongest contemporary ruler. </w:t>
      </w:r>
    </w:p>
    <w:p w:rsid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b/>
          <w:sz w:val="24"/>
          <w:szCs w:val="24"/>
        </w:rPr>
        <w:t>Byzantine Society and Politics.</w:t>
      </w:r>
      <w:r w:rsidRPr="00355FB6">
        <w:rPr>
          <w:rFonts w:ascii="Arial Narrow" w:eastAsia="Times New Roman" w:hAnsi="Arial Narrow" w:cs="Times New Roman"/>
          <w:sz w:val="24"/>
          <w:szCs w:val="24"/>
        </w:rPr>
        <w:t xml:space="preserve"> </w:t>
      </w:r>
    </w:p>
    <w:p w:rsidR="00EC0A30" w:rsidRP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sz w:val="24"/>
          <w:szCs w:val="24"/>
        </w:rPr>
        <w:t xml:space="preserve">Byzantine political patterns resembled the earlier Chinese system. An emperor, ordained by god and surrounded by elaborate court ritual, headed both church and state. Women occasionally held the throne. An elaborate bureaucracy supported the imperial authority. The officials, trained in Hellenistic knowledge in a secular school system, could be recruited from all social classes, although, as in China, aristocrats predominated. Provincial governors were appointed from the center, and a spy system helped to preserve loyalty. A careful military organization defended the empire. Troops were recruited locally and given land in return for service. Outsiders, especially Slavs and Armenians, accepted similar terms. Over time, hereditary military leaders developed regional power and displaced aristocrats who were better educated. The empire socially and economically depended on Constantinople's control of the countryside. The bureaucracy regulated trade and food prices. Peasants supplied the food and provided most tax revenues. The large urban class was kept satisfied by low food prices. A widespread commercial network extended into Asia, Russia, Scandinavia, western Europe, and Africa. Silk production techniques brought from China added a valuable product to the luxury items exported. Despite the busy trade, the large merchant class never developed political power. Cultural life centered on Hellenistic secular traditions and Orthodox Christianity. Little artistic creativity resulted, except in art and architecture. Domed buildings, colored mosaics, and painted icons expressed an art linked to religion. </w:t>
      </w:r>
    </w:p>
    <w:p w:rsid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b/>
          <w:sz w:val="24"/>
          <w:szCs w:val="24"/>
        </w:rPr>
        <w:t>The Split between East and West.</w:t>
      </w:r>
      <w:r w:rsidRPr="00355FB6">
        <w:rPr>
          <w:rFonts w:ascii="Arial Narrow" w:eastAsia="Times New Roman" w:hAnsi="Arial Narrow" w:cs="Times New Roman"/>
          <w:sz w:val="24"/>
          <w:szCs w:val="24"/>
        </w:rPr>
        <w:t xml:space="preserve"> </w:t>
      </w:r>
    </w:p>
    <w:p w:rsidR="00EC0A30" w:rsidRP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sz w:val="24"/>
          <w:szCs w:val="24"/>
        </w:rPr>
        <w:t xml:space="preserve">Byzantine culture, political organization, and economic orientation help to explain the rift between the eastern and western versions of Christianity. Different rituals grew from Greek and Latin versions of the Bible. Emperors resisted papal attempts </w:t>
      </w:r>
      <w:r w:rsidRPr="00355FB6">
        <w:rPr>
          <w:rFonts w:ascii="Arial Narrow" w:eastAsia="Times New Roman" w:hAnsi="Arial Narrow" w:cs="Times New Roman"/>
          <w:sz w:val="24"/>
          <w:szCs w:val="24"/>
        </w:rPr>
        <w:lastRenderedPageBreak/>
        <w:t xml:space="preserve">to interfere in religious issues. Hostility greeted the effort of the Frankish king, Charlemagne, to be recognized as Roman emperor. The final break between the two churches occurred in 1054 over arguments about the type of bread used in the mass and the celibacy of priests. Even though the two churches remained separate, they continued to share a common classical heritage. </w:t>
      </w:r>
    </w:p>
    <w:p w:rsid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b/>
          <w:sz w:val="24"/>
          <w:szCs w:val="24"/>
        </w:rPr>
        <w:t>The Empire's Decline.</w:t>
      </w:r>
      <w:r w:rsidRPr="00355FB6">
        <w:rPr>
          <w:rFonts w:ascii="Arial Narrow" w:eastAsia="Times New Roman" w:hAnsi="Arial Narrow" w:cs="Times New Roman"/>
          <w:sz w:val="24"/>
          <w:szCs w:val="24"/>
        </w:rPr>
        <w:t xml:space="preserve"> </w:t>
      </w:r>
    </w:p>
    <w:p w:rsidR="00EC0A30" w:rsidRP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sz w:val="24"/>
          <w:szCs w:val="24"/>
        </w:rPr>
        <w:t xml:space="preserve">A long period of decline began in the eleventh century. Muslim Turkish invaders seized almost all of the empire's Asian provinces, removing the most important sources of taxes and food. The empire never recovered from the loss of its army at Manzikert in 1071. Independent Slavic states appeared in the Balkans. An appeal for western European assistance did not help the Byzantines. Crusaders, led by Venetian merchants, sacked Constantinople in 1204. Italian cities used their navies to secure special trading privileges. A smaller empire struggled to survive for another two centuries against western Europeans, Muslims, and Slavic kingdoms. In 1453, the Ottoman Turks conquered Constantinople. </w:t>
      </w:r>
    </w:p>
    <w:p w:rsid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b/>
          <w:sz w:val="24"/>
          <w:szCs w:val="24"/>
        </w:rPr>
        <w:t>The Spread of Civilization in Eastern Europe.</w:t>
      </w:r>
      <w:r w:rsidRPr="00355FB6">
        <w:rPr>
          <w:rFonts w:ascii="Arial Narrow" w:eastAsia="Times New Roman" w:hAnsi="Arial Narrow" w:cs="Times New Roman"/>
          <w:sz w:val="24"/>
          <w:szCs w:val="24"/>
        </w:rPr>
        <w:t xml:space="preserve"> </w:t>
      </w:r>
    </w:p>
    <w:p w:rsidR="00EC0A30" w:rsidRP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sz w:val="24"/>
          <w:szCs w:val="24"/>
        </w:rPr>
        <w:t xml:space="preserve">The Byzantine Empire’s influence spread among the people of the Balkans and southern Russia through conquest, commerce, and Christianity. In the ninth century, missionaries Cyril and Methodius devised a written script, Cyrillic, for the Slavic language, providing a base for literacy in Eastern Europe. Unlike Western Christians, the Byzantines allowed the use of local languages in church services. </w:t>
      </w:r>
    </w:p>
    <w:p w:rsid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b/>
          <w:sz w:val="24"/>
          <w:szCs w:val="24"/>
        </w:rPr>
        <w:t>The East Central Borderlands.</w:t>
      </w:r>
      <w:r w:rsidRPr="00355FB6">
        <w:rPr>
          <w:rFonts w:ascii="Arial Narrow" w:eastAsia="Times New Roman" w:hAnsi="Arial Narrow" w:cs="Times New Roman"/>
          <w:sz w:val="24"/>
          <w:szCs w:val="24"/>
        </w:rPr>
        <w:t xml:space="preserve"> </w:t>
      </w:r>
    </w:p>
    <w:p w:rsidR="00EC0A30" w:rsidRP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sz w:val="24"/>
          <w:szCs w:val="24"/>
        </w:rPr>
        <w:t xml:space="preserve">Both eastern and western Christian missionaries competed in eastern Europe. Roman Catholics, and their Latin alphabet, prevailed in Czechoslovakia, Hungary, and Poland. The region became a long-standing site of competition between the two influences. A series of regional monarchies—Poland, Bohemia, Lithuania—with powerful landowning aristocracies developed. Eastern Europe also received an influx of Jews from the Middle East and western Europe. They were often barred from agriculture but participated in local commerce. They maintained their own traditions and emphasized education for males. </w:t>
      </w:r>
    </w:p>
    <w:p w:rsid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b/>
          <w:sz w:val="24"/>
          <w:szCs w:val="24"/>
        </w:rPr>
        <w:t>The Emergence of Kievan Rus'.</w:t>
      </w:r>
      <w:r w:rsidRPr="00355FB6">
        <w:rPr>
          <w:rFonts w:ascii="Arial Narrow" w:eastAsia="Times New Roman" w:hAnsi="Arial Narrow" w:cs="Times New Roman"/>
          <w:sz w:val="24"/>
          <w:szCs w:val="24"/>
        </w:rPr>
        <w:t xml:space="preserve"> </w:t>
      </w:r>
    </w:p>
    <w:p w:rsidR="00EC0A30" w:rsidRP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sz w:val="24"/>
          <w:szCs w:val="24"/>
        </w:rPr>
        <w:t xml:space="preserve">Slavic peoples from Asia migrated into Russia and eastern Europe during the period of the Roman Empire. They mixed with and incorporated earlier populations. They possessed iron and extended agriculture in Ukraine and western Russia. Political organization centered in family tribes and villages. The Slavs followed an animist religion and had rich traditions of music and oral legends. Scandinavian traders during the sixth and seventh centuries moved into the region along its great rivers and established a rich trade between their homeland and Constantinople. Some traders won political control. A monarchy emerged at Kiev around 855 under the legendary Danish merchant, Rurik. The loosely organized state flourished until the twelfth century. Kiev became a prosperous commercial center. Contacts with the Byzantines resulted in the conversion of Vladimir I (980-1015) to Orthodox Christianity. The ruler, on the Byzantine pattern, controlled church appointments. Kiev's rulers issued a formal law code. They ruled the largest single European state. </w:t>
      </w:r>
    </w:p>
    <w:p w:rsid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b/>
          <w:sz w:val="24"/>
          <w:szCs w:val="24"/>
        </w:rPr>
        <w:t>Institutions and Culture in Kievan Rus'.</w:t>
      </w:r>
      <w:r w:rsidRPr="00355FB6">
        <w:rPr>
          <w:rFonts w:ascii="Arial Narrow" w:eastAsia="Times New Roman" w:hAnsi="Arial Narrow" w:cs="Times New Roman"/>
          <w:sz w:val="24"/>
          <w:szCs w:val="24"/>
        </w:rPr>
        <w:t xml:space="preserve"> </w:t>
      </w:r>
    </w:p>
    <w:p w:rsidR="00EC0A30" w:rsidRP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sz w:val="24"/>
          <w:szCs w:val="24"/>
        </w:rPr>
        <w:t xml:space="preserve">Kiev borrowed much from Byzantium, but it was unable to duplicate its bureaucracy or education system. Cultural, social, and economic patterns developed differently from the western European experience. Rulers favored Byzantine ceremonials and the concept of a strong central ruler. Orthodox Christian practices entered Russian culture—devotion to God's power and to saints, ornate churches, icons, and monasticism. Polygamy yielded to Christian monogamy. Almsgiving emphasized the obligation of the wealthy toward the poor. Literature focused on religious and royal events, while art was dominated by icon painting and illuminated religious manuscripts. Church architecture adapted Byzantine themes to local conditions. Peasants were free farmers, and aristocratic landlords (boyars) had less political power than similar Westerners. </w:t>
      </w:r>
    </w:p>
    <w:p w:rsidR="00355FB6"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b/>
          <w:sz w:val="24"/>
          <w:szCs w:val="24"/>
        </w:rPr>
        <w:t>Kievan Decline.</w:t>
      </w:r>
      <w:r w:rsidRPr="00355FB6">
        <w:rPr>
          <w:rFonts w:ascii="Arial Narrow" w:eastAsia="Times New Roman" w:hAnsi="Arial Narrow" w:cs="Times New Roman"/>
          <w:sz w:val="24"/>
          <w:szCs w:val="24"/>
        </w:rPr>
        <w:t xml:space="preserve"> </w:t>
      </w:r>
    </w:p>
    <w:p w:rsidR="00EC0A30" w:rsidRDefault="00EC0A30" w:rsidP="00355FB6">
      <w:pPr>
        <w:pStyle w:val="NoSpacing"/>
        <w:ind w:left="-720" w:right="-720"/>
        <w:rPr>
          <w:rFonts w:ascii="Arial Narrow" w:eastAsia="Times New Roman" w:hAnsi="Arial Narrow" w:cs="Times New Roman"/>
          <w:sz w:val="24"/>
          <w:szCs w:val="24"/>
        </w:rPr>
      </w:pPr>
      <w:r w:rsidRPr="00355FB6">
        <w:rPr>
          <w:rFonts w:ascii="Arial Narrow" w:eastAsia="Times New Roman" w:hAnsi="Arial Narrow" w:cs="Times New Roman"/>
          <w:sz w:val="24"/>
          <w:szCs w:val="24"/>
        </w:rPr>
        <w:t xml:space="preserve">Kievan decline began in the twelfth century. Rival princes established competing governments while the royal family quarreled over the succession. Asian invaders seized territory as trade diminished because of Byzantine decay. The Mongol invasions of the thirteenth century incorporated Russian lands into their territories. Mongol (Tatar) dominance further separated Russia from western European developments. Commercial contacts lapsed. Russian Orthodox Christianity survived because the tolerant Mongols did not interfere with Russian religious beliefs or daily life as long as tribute was paid. Thus when Mongol control ended in the fifteenth century, a Russian cultural and political tradition incorporating the Byzantine inheritance reemerged. The Russians claimed to be the successors to the Roman and Byzantine states, the "third Rome." </w:t>
      </w:r>
    </w:p>
    <w:p w:rsidR="00355FB6" w:rsidRPr="00355FB6" w:rsidRDefault="00355FB6" w:rsidP="00355FB6">
      <w:pPr>
        <w:pStyle w:val="NoSpacing"/>
        <w:ind w:left="-720" w:right="-720"/>
        <w:rPr>
          <w:rFonts w:ascii="Arial Narrow" w:eastAsia="Times New Roman" w:hAnsi="Arial Narrow" w:cs="Times New Roman"/>
          <w:sz w:val="24"/>
          <w:szCs w:val="24"/>
        </w:rPr>
      </w:pPr>
    </w:p>
    <w:p w:rsidR="00B930EB" w:rsidRDefault="00903E2D" w:rsidP="00355FB6">
      <w:pPr>
        <w:pStyle w:val="NoSpacing"/>
        <w:ind w:left="-720" w:right="-720"/>
        <w:rPr>
          <w:rFonts w:ascii="Arial Narrow" w:hAnsi="Arial Narrow"/>
          <w:sz w:val="24"/>
          <w:szCs w:val="24"/>
        </w:rPr>
      </w:pPr>
      <w:r>
        <w:rPr>
          <w:rFonts w:ascii="Arial Narrow" w:hAnsi="Arial Narrow"/>
          <w:sz w:val="24"/>
          <w:szCs w:val="24"/>
        </w:rPr>
        <w:lastRenderedPageBreak/>
        <w:t>QUESTIONS:</w:t>
      </w:r>
    </w:p>
    <w:p w:rsidR="00903E2D" w:rsidRDefault="00903E2D"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t>Which two civilizations formed in Europe during the Postclassical period and which areas did they cover?</w:t>
      </w:r>
    </w:p>
    <w:p w:rsidR="00903E2D" w:rsidRDefault="00903E2D" w:rsidP="00903E2D">
      <w:pPr>
        <w:pStyle w:val="NoSpacing"/>
        <w:spacing w:line="360" w:lineRule="auto"/>
        <w:ind w:left="-360" w:right="-72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E2D" w:rsidRDefault="00903E2D"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t>What years was the Byzantine Empire in existence and what areas did the have territories in?</w:t>
      </w:r>
    </w:p>
    <w:p w:rsidR="00903E2D" w:rsidRDefault="00903E2D" w:rsidP="00903E2D">
      <w:pPr>
        <w:pStyle w:val="NoSpacing"/>
        <w:spacing w:line="360" w:lineRule="auto"/>
        <w:ind w:left="-360" w:right="-72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w:t>
      </w:r>
    </w:p>
    <w:p w:rsidR="00903E2D" w:rsidRDefault="009B646B"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t>What two branches of Christianity do we find during this time period and which areas is each associated with?</w:t>
      </w:r>
    </w:p>
    <w:p w:rsidR="009B646B" w:rsidRDefault="009B646B" w:rsidP="009B646B">
      <w:pPr>
        <w:pStyle w:val="NoSpacing"/>
        <w:spacing w:line="360" w:lineRule="auto"/>
        <w:ind w:left="-360" w:right="-72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w:t>
      </w:r>
    </w:p>
    <w:p w:rsidR="009B646B" w:rsidRDefault="009B646B"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t>How did the Byzantine Empire come into existence?</w:t>
      </w:r>
    </w:p>
    <w:p w:rsidR="009B646B" w:rsidRDefault="009B646B" w:rsidP="009B646B">
      <w:pPr>
        <w:pStyle w:val="NoSpacing"/>
        <w:spacing w:line="360" w:lineRule="auto"/>
        <w:ind w:left="-360" w:right="-72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6281">
        <w:rPr>
          <w:rFonts w:ascii="Arial Narrow" w:hAnsi="Arial Narrow"/>
          <w:sz w:val="24"/>
          <w:szCs w:val="24"/>
        </w:rPr>
        <w:t>_______________________________________________________________________________________________</w:t>
      </w:r>
    </w:p>
    <w:p w:rsidR="009B646B" w:rsidRDefault="009B646B"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t>Discuss the Greek influence on the Byzantine civilization.</w:t>
      </w:r>
    </w:p>
    <w:p w:rsidR="009B646B" w:rsidRDefault="009B646B" w:rsidP="009B646B">
      <w:pPr>
        <w:pStyle w:val="NoSpacing"/>
        <w:spacing w:line="360" w:lineRule="auto"/>
        <w:ind w:left="-360" w:right="-72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46B" w:rsidRDefault="009B646B"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t xml:space="preserve">Where were Emperor Justinian’s achievements? </w:t>
      </w:r>
    </w:p>
    <w:p w:rsidR="009B646B" w:rsidRDefault="009B646B" w:rsidP="009B646B">
      <w:pPr>
        <w:pStyle w:val="NoSpacing"/>
        <w:spacing w:line="360" w:lineRule="auto"/>
        <w:ind w:left="-360" w:right="-72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46B" w:rsidRDefault="00826281"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t>Who were the main enemies of the Byzantine Empire and how did they affect the empire?</w:t>
      </w:r>
    </w:p>
    <w:p w:rsidR="00826281" w:rsidRDefault="00826281" w:rsidP="00826281">
      <w:pPr>
        <w:pStyle w:val="NoSpacing"/>
        <w:spacing w:line="360" w:lineRule="auto"/>
        <w:ind w:left="-360" w:right="-720"/>
        <w:rPr>
          <w:rFonts w:ascii="Arial Narrow" w:hAnsi="Arial Narrow"/>
          <w:sz w:val="24"/>
          <w:szCs w:val="24"/>
        </w:rPr>
      </w:pPr>
      <w:r>
        <w:rPr>
          <w:rFonts w:ascii="Arial Narrow" w:hAnsi="Arial Narrow"/>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26281" w:rsidRDefault="00826281"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t>Describe the Byzantine emperor and his powers.</w:t>
      </w:r>
    </w:p>
    <w:p w:rsidR="00826281" w:rsidRDefault="00826281" w:rsidP="00826281">
      <w:pPr>
        <w:pStyle w:val="NoSpacing"/>
        <w:spacing w:line="360" w:lineRule="auto"/>
        <w:ind w:left="-360" w:right="-72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281" w:rsidRDefault="00826281"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lastRenderedPageBreak/>
        <w:t>Describe the Byzantine bureaucratic system.</w:t>
      </w:r>
    </w:p>
    <w:p w:rsidR="00826281" w:rsidRDefault="00826281" w:rsidP="00826281">
      <w:pPr>
        <w:pStyle w:val="NoSpacing"/>
        <w:spacing w:line="360" w:lineRule="auto"/>
        <w:ind w:left="-360" w:right="-72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281" w:rsidRDefault="00826281"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t>Which civilization is this similar to? ___________________________________________________________________</w:t>
      </w:r>
    </w:p>
    <w:p w:rsidR="00826281" w:rsidRDefault="00826281"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t>Describe the Byzantine commercial network.</w:t>
      </w:r>
    </w:p>
    <w:p w:rsidR="00826281" w:rsidRDefault="00826281" w:rsidP="00826281">
      <w:pPr>
        <w:pStyle w:val="NoSpacing"/>
        <w:spacing w:line="360" w:lineRule="auto"/>
        <w:ind w:left="-360" w:right="-72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w:t>
      </w:r>
    </w:p>
    <w:p w:rsidR="00826281" w:rsidRDefault="00826281"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t>Describe the Byzantine cultural life.</w:t>
      </w:r>
    </w:p>
    <w:p w:rsidR="00826281" w:rsidRDefault="00826281" w:rsidP="00826281">
      <w:pPr>
        <w:pStyle w:val="NoSpacing"/>
        <w:spacing w:line="360" w:lineRule="auto"/>
        <w:ind w:left="-360" w:right="-72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281" w:rsidRDefault="00826281"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t>Explain the split between East and West.</w:t>
      </w:r>
    </w:p>
    <w:p w:rsidR="00826281" w:rsidRDefault="00826281" w:rsidP="00826281">
      <w:pPr>
        <w:pStyle w:val="NoSpacing"/>
        <w:spacing w:line="360" w:lineRule="auto"/>
        <w:ind w:left="-360" w:right="-72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281" w:rsidRDefault="00826281"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t>When and why did the Byzantine Empire begin to decline?</w:t>
      </w:r>
    </w:p>
    <w:p w:rsidR="00826281" w:rsidRDefault="00826281" w:rsidP="00826281">
      <w:pPr>
        <w:pStyle w:val="NoSpacing"/>
        <w:spacing w:line="360" w:lineRule="auto"/>
        <w:ind w:left="-360" w:right="-72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281" w:rsidRDefault="00826281"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t>When did the Byzantine Empire fall and to whom?</w:t>
      </w:r>
    </w:p>
    <w:p w:rsidR="00826281" w:rsidRDefault="00826281" w:rsidP="00826281">
      <w:pPr>
        <w:pStyle w:val="NoSpacing"/>
        <w:spacing w:line="360" w:lineRule="auto"/>
        <w:ind w:left="-360" w:right="-720"/>
        <w:rPr>
          <w:rFonts w:ascii="Arial Narrow" w:hAnsi="Arial Narrow"/>
          <w:sz w:val="24"/>
          <w:szCs w:val="24"/>
        </w:rPr>
      </w:pPr>
      <w:r>
        <w:rPr>
          <w:rFonts w:ascii="Arial Narrow" w:hAnsi="Arial Narrow"/>
          <w:sz w:val="24"/>
          <w:szCs w:val="24"/>
        </w:rPr>
        <w:t>_______________________________________________________________________________________________</w:t>
      </w:r>
    </w:p>
    <w:p w:rsidR="00826281" w:rsidRDefault="00826281"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t>How did the Byzantines influence Eastern Europe?</w:t>
      </w:r>
    </w:p>
    <w:p w:rsidR="00826281" w:rsidRDefault="00826281" w:rsidP="00826281">
      <w:pPr>
        <w:pStyle w:val="NoSpacing"/>
        <w:spacing w:line="360" w:lineRule="auto"/>
        <w:ind w:left="-360" w:right="-72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281" w:rsidRDefault="00826281"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lastRenderedPageBreak/>
        <w:t>Who were the Slavic peoples?</w:t>
      </w:r>
    </w:p>
    <w:p w:rsidR="00826281" w:rsidRDefault="00826281" w:rsidP="00826281">
      <w:pPr>
        <w:pStyle w:val="NoSpacing"/>
        <w:spacing w:line="360" w:lineRule="auto"/>
        <w:ind w:left="-360" w:right="-72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38A2">
        <w:rPr>
          <w:rFonts w:ascii="Arial Narrow" w:hAnsi="Arial Narrow"/>
          <w:sz w:val="24"/>
          <w:szCs w:val="24"/>
        </w:rPr>
        <w:t>_______________________________________________________________________________________________</w:t>
      </w:r>
    </w:p>
    <w:p w:rsidR="00826281" w:rsidRDefault="00826281"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t>Explain how Kievan Rus began.</w:t>
      </w:r>
    </w:p>
    <w:p w:rsidR="00826281" w:rsidRDefault="00826281" w:rsidP="00826281">
      <w:pPr>
        <w:pStyle w:val="NoSpacing"/>
        <w:spacing w:line="360" w:lineRule="auto"/>
        <w:ind w:left="-360" w:right="-72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38A2">
        <w:rPr>
          <w:rFonts w:ascii="Arial Narrow" w:hAnsi="Arial Narrow"/>
          <w:sz w:val="24"/>
          <w:szCs w:val="24"/>
        </w:rPr>
        <w:t>_______________________________________________________________________________________________</w:t>
      </w:r>
    </w:p>
    <w:p w:rsidR="00826281" w:rsidRDefault="00826281"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t>How was Kievan Rus influenced by Byzantium?</w:t>
      </w:r>
    </w:p>
    <w:p w:rsidR="00826281" w:rsidRDefault="00826281" w:rsidP="00826281">
      <w:pPr>
        <w:pStyle w:val="NoSpacing"/>
        <w:spacing w:line="360" w:lineRule="auto"/>
        <w:ind w:left="-360" w:right="-72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281" w:rsidRDefault="00826281"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t>How did Kievan Rus reach its end?</w:t>
      </w:r>
    </w:p>
    <w:p w:rsidR="00826281" w:rsidRDefault="00826281" w:rsidP="00826281">
      <w:pPr>
        <w:pStyle w:val="NoSpacing"/>
        <w:spacing w:line="360" w:lineRule="auto"/>
        <w:ind w:left="-360" w:right="-72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38A2">
        <w:rPr>
          <w:rFonts w:ascii="Arial Narrow" w:hAnsi="Arial Narrow"/>
          <w:sz w:val="24"/>
          <w:szCs w:val="24"/>
        </w:rPr>
        <w:t>_______________________________________________________________________________________________</w:t>
      </w:r>
    </w:p>
    <w:p w:rsidR="00826281" w:rsidRDefault="00826281"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t>How did Mongol rule affect Russia?</w:t>
      </w:r>
    </w:p>
    <w:p w:rsidR="004038A2" w:rsidRDefault="004038A2" w:rsidP="004038A2">
      <w:pPr>
        <w:pStyle w:val="NoSpacing"/>
        <w:spacing w:line="360" w:lineRule="auto"/>
        <w:ind w:left="-360" w:right="-72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281" w:rsidRDefault="004038A2" w:rsidP="00903E2D">
      <w:pPr>
        <w:pStyle w:val="NoSpacing"/>
        <w:numPr>
          <w:ilvl w:val="0"/>
          <w:numId w:val="1"/>
        </w:numPr>
        <w:spacing w:line="360" w:lineRule="auto"/>
        <w:ind w:right="-720"/>
        <w:rPr>
          <w:rFonts w:ascii="Arial Narrow" w:hAnsi="Arial Narrow"/>
          <w:sz w:val="24"/>
          <w:szCs w:val="24"/>
        </w:rPr>
      </w:pPr>
      <w:r>
        <w:rPr>
          <w:rFonts w:ascii="Arial Narrow" w:hAnsi="Arial Narrow"/>
          <w:sz w:val="24"/>
          <w:szCs w:val="24"/>
        </w:rPr>
        <w:t>What is “third Rome?”</w:t>
      </w:r>
    </w:p>
    <w:p w:rsidR="004038A2" w:rsidRPr="00355FB6" w:rsidRDefault="004038A2" w:rsidP="004038A2">
      <w:pPr>
        <w:pStyle w:val="NoSpacing"/>
        <w:spacing w:line="360" w:lineRule="auto"/>
        <w:ind w:left="-360" w:right="-720"/>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038A2" w:rsidRPr="00355FB6" w:rsidSect="00903E2D">
      <w:footerReference w:type="default" r:id="rId7"/>
      <w:pgSz w:w="12240" w:h="15840"/>
      <w:pgMar w:top="810" w:right="1440" w:bottom="720" w:left="1440" w:header="720" w:footer="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81" w:rsidRDefault="00147A81" w:rsidP="00903E2D">
      <w:pPr>
        <w:spacing w:after="0" w:line="240" w:lineRule="auto"/>
      </w:pPr>
      <w:r>
        <w:separator/>
      </w:r>
    </w:p>
  </w:endnote>
  <w:endnote w:type="continuationSeparator" w:id="0">
    <w:p w:rsidR="00147A81" w:rsidRDefault="00147A81" w:rsidP="0090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38759"/>
      <w:docPartObj>
        <w:docPartGallery w:val="Page Numbers (Bottom of Page)"/>
        <w:docPartUnique/>
      </w:docPartObj>
    </w:sdtPr>
    <w:sdtEndPr/>
    <w:sdtContent>
      <w:p w:rsidR="00826281" w:rsidRDefault="00007DB7">
        <w:pPr>
          <w:pStyle w:val="Footer"/>
          <w:jc w:val="center"/>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rsidR="00826281" w:rsidRDefault="00826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81" w:rsidRDefault="00147A81" w:rsidP="00903E2D">
      <w:pPr>
        <w:spacing w:after="0" w:line="240" w:lineRule="auto"/>
      </w:pPr>
      <w:r>
        <w:separator/>
      </w:r>
    </w:p>
  </w:footnote>
  <w:footnote w:type="continuationSeparator" w:id="0">
    <w:p w:rsidR="00147A81" w:rsidRDefault="00147A81" w:rsidP="00903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A76"/>
    <w:multiLevelType w:val="hybridMultilevel"/>
    <w:tmpl w:val="8682B498"/>
    <w:lvl w:ilvl="0" w:tplc="005640D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0A30"/>
    <w:rsid w:val="00007DB7"/>
    <w:rsid w:val="000C7A96"/>
    <w:rsid w:val="00147A81"/>
    <w:rsid w:val="002E03C3"/>
    <w:rsid w:val="00355FB6"/>
    <w:rsid w:val="004038A2"/>
    <w:rsid w:val="00826281"/>
    <w:rsid w:val="00903E2D"/>
    <w:rsid w:val="009B646B"/>
    <w:rsid w:val="00B930EB"/>
    <w:rsid w:val="00EC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1D01"/>
  <w15:docId w15:val="{2EECAF00-49C6-4E47-B53B-594BB92C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0EB"/>
  </w:style>
  <w:style w:type="paragraph" w:styleId="Heading1">
    <w:name w:val="heading 1"/>
    <w:basedOn w:val="Normal"/>
    <w:link w:val="Heading1Char"/>
    <w:uiPriority w:val="9"/>
    <w:qFormat/>
    <w:rsid w:val="00EC0A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A30"/>
    <w:rPr>
      <w:rFonts w:ascii="Times New Roman" w:eastAsia="Times New Roman" w:hAnsi="Times New Roman" w:cs="Times New Roman"/>
      <w:b/>
      <w:bCs/>
      <w:kern w:val="36"/>
      <w:sz w:val="48"/>
      <w:szCs w:val="48"/>
    </w:rPr>
  </w:style>
  <w:style w:type="character" w:customStyle="1" w:styleId="contentheader1">
    <w:name w:val="contentheader1"/>
    <w:basedOn w:val="DefaultParagraphFont"/>
    <w:rsid w:val="00EC0A30"/>
    <w:rPr>
      <w:rFonts w:ascii="Verdana" w:hAnsi="Verdana" w:hint="default"/>
      <w:b/>
      <w:bCs/>
      <w:color w:val="A77C46"/>
      <w:sz w:val="23"/>
      <w:szCs w:val="23"/>
    </w:rPr>
  </w:style>
  <w:style w:type="character" w:customStyle="1" w:styleId="basiccontent1">
    <w:name w:val="basiccontent1"/>
    <w:basedOn w:val="DefaultParagraphFont"/>
    <w:rsid w:val="00EC0A30"/>
    <w:rPr>
      <w:rFonts w:ascii="Verdana" w:hAnsi="Verdana" w:hint="default"/>
      <w:b w:val="0"/>
      <w:bCs w:val="0"/>
      <w:color w:val="000000"/>
      <w:sz w:val="15"/>
      <w:szCs w:val="15"/>
    </w:rPr>
  </w:style>
  <w:style w:type="paragraph" w:styleId="NormalWeb">
    <w:name w:val="Normal (Web)"/>
    <w:basedOn w:val="Normal"/>
    <w:uiPriority w:val="99"/>
    <w:semiHidden/>
    <w:unhideWhenUsed/>
    <w:rsid w:val="00EC0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navtitle1">
    <w:name w:val="leftnavtitle1"/>
    <w:basedOn w:val="DefaultParagraphFont"/>
    <w:rsid w:val="00355FB6"/>
    <w:rPr>
      <w:rFonts w:ascii="Verdana" w:hAnsi="Verdana" w:hint="default"/>
      <w:b/>
      <w:bCs/>
      <w:color w:val="000000"/>
      <w:sz w:val="16"/>
      <w:szCs w:val="16"/>
    </w:rPr>
  </w:style>
  <w:style w:type="paragraph" w:styleId="NoSpacing">
    <w:name w:val="No Spacing"/>
    <w:uiPriority w:val="1"/>
    <w:qFormat/>
    <w:rsid w:val="00355FB6"/>
    <w:pPr>
      <w:spacing w:after="0" w:line="240" w:lineRule="auto"/>
    </w:pPr>
  </w:style>
  <w:style w:type="paragraph" w:styleId="Header">
    <w:name w:val="header"/>
    <w:basedOn w:val="Normal"/>
    <w:link w:val="HeaderChar"/>
    <w:uiPriority w:val="99"/>
    <w:semiHidden/>
    <w:unhideWhenUsed/>
    <w:rsid w:val="00903E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E2D"/>
  </w:style>
  <w:style w:type="paragraph" w:styleId="Footer">
    <w:name w:val="footer"/>
    <w:basedOn w:val="Normal"/>
    <w:link w:val="FooterChar"/>
    <w:uiPriority w:val="99"/>
    <w:unhideWhenUsed/>
    <w:rsid w:val="00903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56846">
      <w:bodyDiv w:val="1"/>
      <w:marLeft w:val="125"/>
      <w:marRight w:val="751"/>
      <w:marTop w:val="25"/>
      <w:marBottom w:val="188"/>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5</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Afxendiou</dc:creator>
  <cp:lastModifiedBy>Georgia Afxendiou</cp:lastModifiedBy>
  <cp:revision>6</cp:revision>
  <cp:lastPrinted>2014-01-21T04:35:00Z</cp:lastPrinted>
  <dcterms:created xsi:type="dcterms:W3CDTF">2014-01-20T16:59:00Z</dcterms:created>
  <dcterms:modified xsi:type="dcterms:W3CDTF">2019-01-28T21:17:00Z</dcterms:modified>
</cp:coreProperties>
</file>